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46DE" w14:textId="77777777" w:rsidR="00082CBC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58566F1D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E75F22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06F19BC8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FF"/>
          <w:sz w:val="24"/>
          <w:szCs w:val="24"/>
        </w:rPr>
      </w:pPr>
    </w:p>
    <w:p w14:paraId="7DF1FEE0" w14:textId="2A8CC464" w:rsidR="00082CBC" w:rsidRPr="00FD5134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75F22">
        <w:rPr>
          <w:rFonts w:ascii="Arial" w:hAnsi="Arial" w:cs="Arial"/>
          <w:b/>
          <w:color w:val="000000"/>
          <w:sz w:val="24"/>
          <w:szCs w:val="24"/>
        </w:rPr>
        <w:t xml:space="preserve">Title: </w:t>
      </w:r>
      <w:bookmarkStart w:id="0" w:name="_Hlk515889190"/>
      <w:r w:rsidRPr="00FD5134">
        <w:rPr>
          <w:rFonts w:ascii="Arial" w:hAnsi="Arial" w:cs="Arial"/>
          <w:b/>
          <w:sz w:val="24"/>
          <w:szCs w:val="24"/>
        </w:rPr>
        <w:t>IECEx</w:t>
      </w:r>
      <w:r>
        <w:rPr>
          <w:rFonts w:ascii="Arial" w:hAnsi="Arial" w:cs="Arial"/>
          <w:b/>
          <w:sz w:val="24"/>
          <w:szCs w:val="24"/>
        </w:rPr>
        <w:t xml:space="preserve"> – </w:t>
      </w:r>
      <w:bookmarkEnd w:id="0"/>
      <w:r>
        <w:rPr>
          <w:rFonts w:ascii="Arial" w:hAnsi="Arial" w:cs="Arial"/>
          <w:b/>
          <w:sz w:val="24"/>
          <w:szCs w:val="24"/>
        </w:rPr>
        <w:t xml:space="preserve">Summary of Voting results on </w:t>
      </w:r>
      <w:proofErr w:type="spellStart"/>
      <w:r>
        <w:rPr>
          <w:rFonts w:ascii="Arial" w:hAnsi="Arial" w:cs="Arial"/>
          <w:b/>
          <w:sz w:val="24"/>
          <w:szCs w:val="24"/>
        </w:rPr>
        <w:t>ExAG</w:t>
      </w:r>
      <w:proofErr w:type="spellEnd"/>
      <w:r>
        <w:rPr>
          <w:rFonts w:ascii="Arial" w:hAnsi="Arial" w:cs="Arial"/>
          <w:b/>
          <w:sz w:val="24"/>
          <w:szCs w:val="24"/>
        </w:rPr>
        <w:t>/0</w:t>
      </w:r>
      <w:r w:rsidR="00036D9C">
        <w:rPr>
          <w:rFonts w:ascii="Arial" w:hAnsi="Arial" w:cs="Arial"/>
          <w:b/>
          <w:sz w:val="24"/>
          <w:szCs w:val="24"/>
        </w:rPr>
        <w:t>1</w:t>
      </w:r>
      <w:r w:rsidR="00843ACC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/DV </w:t>
      </w:r>
    </w:p>
    <w:p w14:paraId="47CBD28F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59831A" w14:textId="77777777" w:rsidR="00082CBC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Circulated to: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ExAG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 Working Group</w:t>
      </w:r>
    </w:p>
    <w:p w14:paraId="12075D68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CB305" wp14:editId="198CA54E">
                <wp:simplePos x="0" y="0"/>
                <wp:positionH relativeFrom="column">
                  <wp:posOffset>-114300</wp:posOffset>
                </wp:positionH>
                <wp:positionV relativeFrom="paragraph">
                  <wp:posOffset>97278</wp:posOffset>
                </wp:positionV>
                <wp:extent cx="5793105" cy="10795"/>
                <wp:effectExtent l="28575" t="29845" r="36195" b="35560"/>
                <wp:wrapNone/>
                <wp:docPr id="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93105" cy="1079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6DABF2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65pt" to="447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" strokecolor="blue" strokeweight="4.5pt">
                <v:stroke linestyle="thickThin"/>
              </v:line>
            </w:pict>
          </mc:Fallback>
        </mc:AlternateContent>
      </w:r>
    </w:p>
    <w:p w14:paraId="3F97140E" w14:textId="77777777" w:rsidR="00082CBC" w:rsidRPr="00BC36C0" w:rsidRDefault="00082CBC" w:rsidP="00082CBC">
      <w:pPr>
        <w:keepNext/>
        <w:spacing w:before="240" w:after="60" w:line="240" w:lineRule="auto"/>
        <w:jc w:val="center"/>
        <w:outlineLvl w:val="1"/>
        <w:rPr>
          <w:rFonts w:ascii="Arial" w:hAnsi="Arial" w:cs="Arial"/>
          <w:b/>
          <w:bCs/>
          <w:iCs/>
          <w:sz w:val="24"/>
          <w:szCs w:val="24"/>
          <w:u w:val="single"/>
        </w:rPr>
      </w:pPr>
      <w:r w:rsidRPr="00BC36C0">
        <w:rPr>
          <w:rFonts w:ascii="Arial" w:hAnsi="Arial" w:cs="Arial"/>
          <w:b/>
          <w:bCs/>
          <w:iCs/>
          <w:sz w:val="24"/>
          <w:szCs w:val="24"/>
          <w:u w:val="single"/>
        </w:rPr>
        <w:t>Introduction</w:t>
      </w:r>
    </w:p>
    <w:p w14:paraId="21E93C8C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0BC48A13" w14:textId="48A6516E" w:rsidR="00082CBC" w:rsidRDefault="00082CBC" w:rsidP="00082CBC">
      <w:pPr>
        <w:rPr>
          <w:rFonts w:ascii="Arial" w:hAnsi="Arial" w:cs="Arial"/>
        </w:rPr>
      </w:pPr>
      <w:r w:rsidRPr="00915927">
        <w:rPr>
          <w:rFonts w:ascii="Arial" w:hAnsi="Arial" w:cs="Arial"/>
        </w:rPr>
        <w:t xml:space="preserve">This document contains a summary of the voting results </w:t>
      </w:r>
      <w:r w:rsidR="00F3480E">
        <w:rPr>
          <w:rFonts w:ascii="Arial" w:hAnsi="Arial" w:cs="Arial"/>
        </w:rPr>
        <w:t>for</w:t>
      </w:r>
      <w:r w:rsidRPr="00915927">
        <w:rPr>
          <w:rFonts w:ascii="Arial" w:hAnsi="Arial" w:cs="Arial"/>
        </w:rPr>
        <w:t xml:space="preserve"> </w:t>
      </w:r>
      <w:proofErr w:type="spellStart"/>
      <w:r w:rsidRPr="00915927">
        <w:rPr>
          <w:rFonts w:ascii="Arial" w:hAnsi="Arial" w:cs="Arial"/>
        </w:rPr>
        <w:t>Ex</w:t>
      </w:r>
      <w:r>
        <w:rPr>
          <w:rFonts w:ascii="Arial" w:hAnsi="Arial" w:cs="Arial"/>
        </w:rPr>
        <w:t>AG</w:t>
      </w:r>
      <w:proofErr w:type="spellEnd"/>
      <w:r w:rsidRPr="00915927">
        <w:rPr>
          <w:rFonts w:ascii="Arial" w:hAnsi="Arial" w:cs="Arial"/>
        </w:rPr>
        <w:t>/</w:t>
      </w:r>
      <w:r>
        <w:rPr>
          <w:rFonts w:ascii="Arial" w:hAnsi="Arial" w:cs="Arial"/>
        </w:rPr>
        <w:t>0</w:t>
      </w:r>
      <w:r w:rsidR="004C11D2">
        <w:rPr>
          <w:rFonts w:ascii="Arial" w:hAnsi="Arial" w:cs="Arial"/>
        </w:rPr>
        <w:t>1</w:t>
      </w:r>
      <w:r w:rsidR="00843ACC">
        <w:rPr>
          <w:rFonts w:ascii="Arial" w:hAnsi="Arial" w:cs="Arial"/>
        </w:rPr>
        <w:t>4</w:t>
      </w:r>
      <w:r w:rsidRPr="00915927">
        <w:rPr>
          <w:rFonts w:ascii="Arial" w:hAnsi="Arial" w:cs="Arial"/>
        </w:rPr>
        <w:t>/</w:t>
      </w:r>
      <w:r w:rsidR="002C7CA2">
        <w:rPr>
          <w:rFonts w:ascii="Arial" w:hAnsi="Arial" w:cs="Arial"/>
        </w:rPr>
        <w:t>DV</w:t>
      </w:r>
      <w:r w:rsidRPr="00915927">
        <w:rPr>
          <w:rFonts w:ascii="Arial" w:hAnsi="Arial" w:cs="Arial"/>
        </w:rPr>
        <w:t xml:space="preserve"> Vote on the acceptance of </w:t>
      </w:r>
      <w:r w:rsidR="004C11D2">
        <w:rPr>
          <w:rFonts w:ascii="Arial" w:hAnsi="Arial" w:cs="Arial"/>
        </w:rPr>
        <w:t xml:space="preserve">Mr </w:t>
      </w:r>
      <w:r w:rsidR="00843ACC">
        <w:rPr>
          <w:rFonts w:ascii="Arial" w:hAnsi="Arial" w:cs="Arial"/>
        </w:rPr>
        <w:t>Kevin Wolf</w:t>
      </w:r>
      <w:r w:rsidR="004C11D2">
        <w:rPr>
          <w:rFonts w:ascii="Arial" w:hAnsi="Arial" w:cs="Arial"/>
        </w:rPr>
        <w:t xml:space="preserve"> </w:t>
      </w:r>
      <w:r w:rsidR="002C7CA2">
        <w:rPr>
          <w:rFonts w:ascii="Arial" w:hAnsi="Arial" w:cs="Arial"/>
        </w:rPr>
        <w:t>as an Assessor for IECEx 0</w:t>
      </w:r>
      <w:r w:rsidR="00843ACC">
        <w:rPr>
          <w:rFonts w:ascii="Arial" w:hAnsi="Arial" w:cs="Arial"/>
        </w:rPr>
        <w:t>2</w:t>
      </w:r>
      <w:r w:rsidR="002C7CA2">
        <w:rPr>
          <w:rFonts w:ascii="Arial" w:hAnsi="Arial" w:cs="Arial"/>
        </w:rPr>
        <w:t xml:space="preserve"> </w:t>
      </w:r>
      <w:r w:rsidR="003720A2">
        <w:rPr>
          <w:rFonts w:ascii="Arial" w:hAnsi="Arial" w:cs="Arial"/>
        </w:rPr>
        <w:t xml:space="preserve">Certified </w:t>
      </w:r>
      <w:r w:rsidR="00843ACC">
        <w:rPr>
          <w:rFonts w:ascii="Arial" w:hAnsi="Arial" w:cs="Arial"/>
        </w:rPr>
        <w:t xml:space="preserve">Equipment Scheme </w:t>
      </w:r>
      <w:proofErr w:type="spellStart"/>
      <w:r w:rsidR="002C7CA2">
        <w:rPr>
          <w:rFonts w:ascii="Arial" w:hAnsi="Arial" w:cs="Arial"/>
        </w:rPr>
        <w:t>Scheme</w:t>
      </w:r>
      <w:proofErr w:type="spellEnd"/>
      <w:r w:rsidR="005B36F1">
        <w:rPr>
          <w:rFonts w:ascii="Arial" w:hAnsi="Arial" w:cs="Arial"/>
        </w:rPr>
        <w:t xml:space="preserve"> for </w:t>
      </w:r>
      <w:proofErr w:type="spellStart"/>
      <w:r w:rsidR="005B36F1">
        <w:rPr>
          <w:rFonts w:ascii="Arial" w:hAnsi="Arial" w:cs="Arial"/>
        </w:rPr>
        <w:t>ExCB</w:t>
      </w:r>
      <w:proofErr w:type="spellEnd"/>
      <w:r w:rsidR="005B36F1">
        <w:rPr>
          <w:rFonts w:ascii="Arial" w:hAnsi="Arial" w:cs="Arial"/>
        </w:rPr>
        <w:t xml:space="preserve"> </w:t>
      </w:r>
      <w:r w:rsidR="00843ACC">
        <w:rPr>
          <w:rFonts w:ascii="Arial" w:hAnsi="Arial" w:cs="Arial"/>
        </w:rPr>
        <w:t xml:space="preserve">&amp; </w:t>
      </w:r>
      <w:proofErr w:type="spellStart"/>
      <w:r w:rsidR="00843ACC">
        <w:rPr>
          <w:rFonts w:ascii="Arial" w:hAnsi="Arial" w:cs="Arial"/>
        </w:rPr>
        <w:t>ExTL</w:t>
      </w:r>
      <w:proofErr w:type="spellEnd"/>
      <w:r w:rsidR="00843ACC">
        <w:rPr>
          <w:rFonts w:ascii="Arial" w:hAnsi="Arial" w:cs="Arial"/>
        </w:rPr>
        <w:t xml:space="preserve"> </w:t>
      </w:r>
      <w:r w:rsidR="005B36F1">
        <w:rPr>
          <w:rFonts w:ascii="Arial" w:hAnsi="Arial" w:cs="Arial"/>
        </w:rPr>
        <w:t>assessments</w:t>
      </w:r>
      <w:r w:rsidR="004C11D2">
        <w:rPr>
          <w:rFonts w:ascii="Arial" w:hAnsi="Arial" w:cs="Arial"/>
        </w:rPr>
        <w:t>.</w:t>
      </w:r>
    </w:p>
    <w:p w14:paraId="07BC952C" w14:textId="77777777" w:rsidR="002C7CA2" w:rsidRPr="00915927" w:rsidRDefault="002C7CA2" w:rsidP="00082CBC">
      <w:pPr>
        <w:rPr>
          <w:rFonts w:ascii="Arial" w:hAnsi="Arial" w:cs="Arial"/>
        </w:rPr>
      </w:pPr>
    </w:p>
    <w:p w14:paraId="0DF1ABC2" w14:textId="77777777" w:rsidR="00082CBC" w:rsidRPr="00CC2988" w:rsidRDefault="00082CBC" w:rsidP="00082CBC">
      <w:pPr>
        <w:autoSpaceDE w:val="0"/>
        <w:autoSpaceDN w:val="0"/>
        <w:adjustRightInd w:val="0"/>
        <w:rPr>
          <w:rFonts w:ascii="Arial" w:eastAsia="MS Mincho" w:hAnsi="Arial" w:cs="Arial"/>
          <w:bCs/>
        </w:rPr>
      </w:pPr>
    </w:p>
    <w:p w14:paraId="221299DD" w14:textId="77777777" w:rsidR="00082CBC" w:rsidRDefault="00082CBC" w:rsidP="00082CBC">
      <w:pPr>
        <w:autoSpaceDE w:val="0"/>
        <w:autoSpaceDN w:val="0"/>
        <w:adjustRightInd w:val="0"/>
        <w:spacing w:after="0" w:line="240" w:lineRule="auto"/>
        <w:rPr>
          <w:rFonts w:ascii="Brush Script MT" w:hAnsi="Brush Script MT" w:cs="Arial"/>
          <w:b/>
          <w:bCs/>
          <w:i/>
          <w:color w:val="000000"/>
          <w:sz w:val="40"/>
          <w:szCs w:val="40"/>
          <w:lang w:val="en-US"/>
        </w:rPr>
      </w:pPr>
    </w:p>
    <w:p w14:paraId="3EA57466" w14:textId="5E88C512" w:rsidR="00082CBC" w:rsidRPr="00E75F22" w:rsidRDefault="00E67E10" w:rsidP="00082CBC">
      <w:pPr>
        <w:autoSpaceDE w:val="0"/>
        <w:autoSpaceDN w:val="0"/>
        <w:adjustRightInd w:val="0"/>
        <w:spacing w:after="0" w:line="240" w:lineRule="auto"/>
        <w:rPr>
          <w:rFonts w:ascii="Brush Script MT" w:hAnsi="Brush Script MT" w:cs="Arial"/>
          <w:b/>
          <w:bCs/>
          <w:i/>
          <w:color w:val="000000"/>
          <w:sz w:val="40"/>
          <w:szCs w:val="40"/>
          <w:lang w:val="en-US"/>
        </w:rPr>
      </w:pPr>
      <w:r>
        <w:rPr>
          <w:rFonts w:ascii="Brush Script MT" w:hAnsi="Brush Script MT" w:cs="Arial"/>
          <w:b/>
          <w:bCs/>
          <w:i/>
          <w:noProof/>
          <w:color w:val="000000"/>
          <w:sz w:val="40"/>
          <w:szCs w:val="40"/>
          <w:lang w:val="en-US"/>
        </w:rPr>
        <w:drawing>
          <wp:inline distT="0" distB="0" distL="0" distR="0" wp14:anchorId="3FFD2A91" wp14:editId="130907CB">
            <wp:extent cx="1524000" cy="859536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F40F9" w14:textId="77777777" w:rsidR="00082CBC" w:rsidRPr="00E75F22" w:rsidRDefault="00082CBC" w:rsidP="00082C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</w:p>
    <w:p w14:paraId="76AA9A62" w14:textId="22186F1B" w:rsidR="00082CBC" w:rsidRDefault="002C7CA2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ExAG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Convenor</w:t>
      </w:r>
    </w:p>
    <w:p w14:paraId="09F1A5EE" w14:textId="2391A1C6" w:rsidR="00082CBC" w:rsidRDefault="00795F86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Dr Jim </w:t>
      </w:r>
      <w:r w:rsidR="001308CB">
        <w:rPr>
          <w:rFonts w:ascii="Arial" w:hAnsi="Arial" w:cs="Arial"/>
          <w:b/>
          <w:bCs/>
          <w:sz w:val="24"/>
          <w:szCs w:val="24"/>
        </w:rPr>
        <w:t>Munro</w:t>
      </w:r>
    </w:p>
    <w:p w14:paraId="16775D7A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49C5C4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534F61A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BD20DB3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646617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AD66EF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52ABD9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97998B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EA510B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341440" w14:textId="77777777" w:rsidR="00082CBC" w:rsidRDefault="00082CBC" w:rsidP="00082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9639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961"/>
      </w:tblGrid>
      <w:tr w:rsidR="00082CBC" w14:paraId="7930FE0E" w14:textId="77777777" w:rsidTr="00176D72">
        <w:trPr>
          <w:jc w:val="center"/>
        </w:trPr>
        <w:tc>
          <w:tcPr>
            <w:tcW w:w="4678" w:type="dxa"/>
          </w:tcPr>
          <w:p w14:paraId="41F99B77" w14:textId="77777777" w:rsidR="00082CBC" w:rsidRPr="00D21E2B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>IECEx Secretariat</w:t>
            </w:r>
          </w:p>
          <w:p w14:paraId="1FCDF142" w14:textId="77777777" w:rsidR="00082CBC" w:rsidRPr="00330C4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Level 33, Australia Square</w:t>
            </w:r>
          </w:p>
          <w:p w14:paraId="3AAD4054" w14:textId="77777777" w:rsidR="00082CBC" w:rsidRPr="00330C4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264 George Street</w:t>
            </w:r>
          </w:p>
          <w:p w14:paraId="238997B5" w14:textId="77777777" w:rsidR="00082CBC" w:rsidRPr="00330C4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Sydney NSW 2000</w:t>
            </w:r>
          </w:p>
          <w:p w14:paraId="708DAF47" w14:textId="77777777" w:rsidR="00082CB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/>
                <w:b/>
                <w:color w:val="0000FF"/>
              </w:rPr>
            </w:pPr>
            <w:r w:rsidRPr="00330C4C">
              <w:rPr>
                <w:rFonts w:ascii="Arial" w:hAnsi="Arial" w:cs="Arial"/>
                <w:b/>
                <w:color w:val="0000FF"/>
              </w:rPr>
              <w:t>Australia</w:t>
            </w:r>
          </w:p>
        </w:tc>
        <w:tc>
          <w:tcPr>
            <w:tcW w:w="4961" w:type="dxa"/>
          </w:tcPr>
          <w:p w14:paraId="068A1D4C" w14:textId="77777777" w:rsidR="00082CBC" w:rsidRPr="00D21E2B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>Tel:  +61 2 8206 6940</w:t>
            </w:r>
          </w:p>
          <w:p w14:paraId="7B92B2AA" w14:textId="77777777" w:rsidR="00082CBC" w:rsidRPr="00D21E2B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 xml:space="preserve">Fax: +61 2 8206 6272 </w:t>
            </w:r>
          </w:p>
          <w:p w14:paraId="45DD1D97" w14:textId="77777777" w:rsidR="00082CB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 w:cs="Arial"/>
                <w:b/>
                <w:color w:val="0000FF"/>
              </w:rPr>
            </w:pPr>
            <w:r w:rsidRPr="00D21E2B">
              <w:rPr>
                <w:rFonts w:ascii="Arial" w:hAnsi="Arial" w:cs="Arial"/>
                <w:b/>
                <w:color w:val="0000FF"/>
              </w:rPr>
              <w:t xml:space="preserve">Email: </w:t>
            </w:r>
            <w:hyperlink r:id="rId8" w:history="1">
              <w:r w:rsidRPr="009E7CF9">
                <w:rPr>
                  <w:rStyle w:val="Hyperlink"/>
                  <w:rFonts w:ascii="Arial" w:hAnsi="Arial" w:cs="Arial"/>
                  <w:b/>
                </w:rPr>
                <w:t>info@iecex.com</w:t>
              </w:r>
            </w:hyperlink>
          </w:p>
          <w:p w14:paraId="4EC5112E" w14:textId="77777777" w:rsidR="00082CBC" w:rsidRDefault="00082CBC" w:rsidP="00176D72">
            <w:pPr>
              <w:pStyle w:val="Footer"/>
              <w:tabs>
                <w:tab w:val="left" w:pos="2977"/>
                <w:tab w:val="left" w:pos="6379"/>
                <w:tab w:val="right" w:pos="6946"/>
              </w:tabs>
              <w:spacing w:after="0" w:line="240" w:lineRule="auto"/>
              <w:ind w:left="176"/>
              <w:rPr>
                <w:rFonts w:ascii="Arial" w:hAnsi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Web: </w:t>
            </w:r>
            <w:hyperlink r:id="rId9" w:history="1">
              <w:r w:rsidRPr="009E7CF9">
                <w:rPr>
                  <w:rStyle w:val="Hyperlink"/>
                  <w:rFonts w:ascii="Arial" w:hAnsi="Arial" w:cs="Arial"/>
                  <w:b/>
                </w:rPr>
                <w:t>www.iecex.com</w:t>
              </w:r>
            </w:hyperlink>
          </w:p>
        </w:tc>
      </w:tr>
    </w:tbl>
    <w:p w14:paraId="678F51F3" w14:textId="77777777" w:rsidR="00082CBC" w:rsidRDefault="00082CBC" w:rsidP="00082CBC">
      <w:pPr>
        <w:sectPr w:rsidR="00082CBC" w:rsidSect="009729EF">
          <w:headerReference w:type="default" r:id="rId10"/>
          <w:footerReference w:type="default" r:id="rId11"/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0D027787" w14:textId="5954C550" w:rsidR="00872D90" w:rsidRPr="00872D90" w:rsidRDefault="00872D90" w:rsidP="00872D90">
      <w:pPr>
        <w:pStyle w:val="Heading5"/>
        <w:jc w:val="center"/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lastRenderedPageBreak/>
        <w:t>Ballot Vote Summary</w:t>
      </w:r>
    </w:p>
    <w:p w14:paraId="52D31DB6" w14:textId="210ED52B" w:rsidR="00F02739" w:rsidRDefault="00872D90" w:rsidP="00F02739">
      <w:pPr>
        <w:rPr>
          <w:rFonts w:ascii="Arial" w:hAnsi="Arial" w:cs="Arial"/>
        </w:rPr>
      </w:pP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Ballot Question: </w:t>
      </w: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br/>
      </w:r>
      <w:r w:rsidR="00843ACC" w:rsidRPr="00843ACC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Do you agree with approving Mr Kevin Wolf to be an IECEx Assessor for </w:t>
      </w:r>
      <w:proofErr w:type="spellStart"/>
      <w:r w:rsidR="00843ACC" w:rsidRPr="00843ACC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ExCBs</w:t>
      </w:r>
      <w:proofErr w:type="spellEnd"/>
      <w:r w:rsidR="00843ACC" w:rsidRPr="00843ACC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 and </w:t>
      </w:r>
      <w:proofErr w:type="spellStart"/>
      <w:r w:rsidR="00843ACC" w:rsidRPr="00843ACC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ExTLs</w:t>
      </w:r>
      <w:proofErr w:type="spellEnd"/>
      <w:r w:rsidR="00843ACC" w:rsidRPr="00843ACC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 in the IECEx 02 Certified Equipment Scheme?</w:t>
      </w:r>
      <w:r w:rsidR="00843ACC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 </w:t>
      </w:r>
    </w:p>
    <w:p w14:paraId="650A649E" w14:textId="1EB6EDAA" w:rsidR="00872D90" w:rsidRPr="00872D90" w:rsidRDefault="00872D90" w:rsidP="008345E0">
      <w:pPr>
        <w:pStyle w:val="Heading5"/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Yes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="00364419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1</w:t>
      </w:r>
      <w:r w:rsidR="00D471DC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5</w:t>
      </w:r>
      <w:r w:rsidR="00364419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 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Votes | </w:t>
      </w:r>
      <w:r w:rsidR="00D471DC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93.75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% of total votes</w:t>
      </w:r>
    </w:p>
    <w:p w14:paraId="227460B0" w14:textId="328AF7ED" w:rsidR="00872D90" w:rsidRPr="00872D90" w:rsidRDefault="00872D90" w:rsidP="008345E0">
      <w:pPr>
        <w:pStyle w:val="Heading5"/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No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="00843ACC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0 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Vote | </w:t>
      </w:r>
      <w:r w:rsidR="00843ACC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0.00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% of total votes</w:t>
      </w:r>
    </w:p>
    <w:p w14:paraId="28506594" w14:textId="40B19878" w:rsidR="00872D90" w:rsidRPr="00872D90" w:rsidRDefault="00872D90" w:rsidP="00872D90">
      <w:pPr>
        <w:pStyle w:val="Heading5"/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Abstain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ab/>
      </w:r>
      <w:r w:rsidR="00F02739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1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 xml:space="preserve"> Vote | </w:t>
      </w:r>
      <w:r w:rsidR="00843ACC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6.25</w:t>
      </w:r>
      <w:r w:rsidRPr="00872D90">
        <w:rPr>
          <w:rFonts w:ascii="Arial" w:eastAsia="Calibri" w:hAnsi="Arial" w:cs="Arial"/>
          <w:b w:val="0"/>
          <w:bCs w:val="0"/>
          <w:iCs/>
          <w:color w:val="333333"/>
          <w:sz w:val="18"/>
          <w:szCs w:val="18"/>
          <w:lang w:eastAsia="en-US"/>
        </w:rPr>
        <w:t>% of total votes</w:t>
      </w:r>
    </w:p>
    <w:p w14:paraId="5B2C4CF6" w14:textId="2EF646C0" w:rsidR="00872D90" w:rsidRPr="00872D90" w:rsidRDefault="00323E38" w:rsidP="00872D90">
      <w:pPr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</w:pPr>
      <w:r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1</w:t>
      </w:r>
      <w:r w:rsidR="00D471DC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5</w:t>
      </w:r>
      <w:r w:rsidR="00872D90"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 votes out of 1</w:t>
      </w:r>
      <w:r w:rsidR="00843ACC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6</w:t>
      </w:r>
    </w:p>
    <w:p w14:paraId="73F388E8" w14:textId="076E212D" w:rsidR="008345E0" w:rsidRPr="00872D90" w:rsidRDefault="008345E0" w:rsidP="00872D90">
      <w:pPr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</w:pP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Summary of voting results </w:t>
      </w:r>
      <w:r w:rsidR="00795F86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for</w:t>
      </w: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 </w:t>
      </w:r>
      <w:proofErr w:type="spellStart"/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ExAG</w:t>
      </w:r>
      <w:proofErr w:type="spellEnd"/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/0</w:t>
      </w:r>
      <w:r w:rsidR="00B11E6C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1</w:t>
      </w:r>
      <w:r w:rsidR="00843ACC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>4</w:t>
      </w:r>
      <w:r w:rsidRPr="00872D90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/DV, </w:t>
      </w:r>
      <w:r w:rsidRPr="00872D90">
        <w:rPr>
          <w:rFonts w:ascii="Arial" w:hAnsi="Arial" w:cs="Arial"/>
          <w:iCs/>
          <w:color w:val="000000"/>
          <w:sz w:val="18"/>
          <w:szCs w:val="18"/>
        </w:rPr>
        <w:t>IECEx Assessor Application</w:t>
      </w:r>
      <w:r w:rsidR="00EC0C07" w:rsidRPr="00872D90">
        <w:rPr>
          <w:rFonts w:ascii="Arial" w:hAnsi="Arial" w:cs="Arial"/>
          <w:iCs/>
          <w:color w:val="000000"/>
          <w:sz w:val="18"/>
          <w:szCs w:val="18"/>
        </w:rPr>
        <w:t xml:space="preserve"> </w:t>
      </w:r>
      <w:r w:rsidR="00643340" w:rsidRPr="00872D90">
        <w:rPr>
          <w:rFonts w:ascii="Arial" w:hAnsi="Arial" w:cs="Arial"/>
          <w:iCs/>
          <w:color w:val="000000"/>
          <w:sz w:val="18"/>
          <w:szCs w:val="18"/>
        </w:rPr>
        <w:t xml:space="preserve">– </w:t>
      </w:r>
      <w:r w:rsidR="00F21779" w:rsidRPr="00843ACC">
        <w:rPr>
          <w:rFonts w:ascii="Arial" w:eastAsia="Calibri" w:hAnsi="Arial" w:cs="Arial"/>
          <w:b/>
          <w:bCs/>
          <w:iCs/>
          <w:color w:val="333333"/>
          <w:sz w:val="18"/>
          <w:szCs w:val="18"/>
          <w:lang w:eastAsia="en-US"/>
        </w:rPr>
        <w:t>Mr</w:t>
      </w:r>
      <w:r w:rsidR="00843ACC" w:rsidRPr="00843ACC">
        <w:rPr>
          <w:rFonts w:ascii="Arial" w:eastAsia="Calibri" w:hAnsi="Arial" w:cs="Arial"/>
          <w:b/>
          <w:bCs/>
          <w:iCs/>
          <w:color w:val="333333"/>
          <w:sz w:val="18"/>
          <w:szCs w:val="18"/>
          <w:lang w:eastAsia="en-US"/>
        </w:rPr>
        <w:t xml:space="preserve"> Kevin Wolf</w:t>
      </w:r>
      <w:r w:rsidR="00F21779" w:rsidRPr="004C11D2">
        <w:rPr>
          <w:rFonts w:ascii="Arial" w:eastAsia="Calibri" w:hAnsi="Arial" w:cs="Arial"/>
          <w:iCs/>
          <w:color w:val="333333"/>
          <w:sz w:val="18"/>
          <w:szCs w:val="18"/>
          <w:lang w:eastAsia="en-US"/>
        </w:rPr>
        <w:t xml:space="preserve"> </w:t>
      </w:r>
      <w:r w:rsidRPr="00872D90">
        <w:rPr>
          <w:rFonts w:ascii="Arial" w:hAnsi="Arial" w:cs="Arial"/>
          <w:iCs/>
          <w:color w:val="000000"/>
          <w:sz w:val="18"/>
          <w:szCs w:val="18"/>
        </w:rPr>
        <w:t xml:space="preserve">Assessor Application for </w:t>
      </w:r>
      <w:r w:rsidR="00F21779" w:rsidRPr="00F02739">
        <w:rPr>
          <w:rFonts w:ascii="Arial" w:hAnsi="Arial" w:cs="Arial"/>
          <w:sz w:val="18"/>
          <w:szCs w:val="18"/>
        </w:rPr>
        <w:t>IECEx 0</w:t>
      </w:r>
      <w:r w:rsidR="00843ACC">
        <w:rPr>
          <w:rFonts w:ascii="Arial" w:hAnsi="Arial" w:cs="Arial"/>
          <w:sz w:val="18"/>
          <w:szCs w:val="18"/>
        </w:rPr>
        <w:t>2</w:t>
      </w:r>
      <w:r w:rsidR="00F21779" w:rsidRPr="00F02739">
        <w:rPr>
          <w:rFonts w:ascii="Arial" w:hAnsi="Arial" w:cs="Arial"/>
          <w:sz w:val="18"/>
          <w:szCs w:val="18"/>
        </w:rPr>
        <w:t xml:space="preserve"> Certified Facility Scheme for </w:t>
      </w:r>
      <w:proofErr w:type="spellStart"/>
      <w:r w:rsidR="00F21779" w:rsidRPr="00F02739">
        <w:rPr>
          <w:rFonts w:ascii="Arial" w:hAnsi="Arial" w:cs="Arial"/>
          <w:sz w:val="18"/>
          <w:szCs w:val="18"/>
        </w:rPr>
        <w:t>ExCB</w:t>
      </w:r>
      <w:r w:rsidR="00F21779">
        <w:rPr>
          <w:rFonts w:ascii="Arial" w:hAnsi="Arial" w:cs="Arial"/>
          <w:iCs/>
          <w:color w:val="000000"/>
          <w:sz w:val="18"/>
          <w:szCs w:val="18"/>
        </w:rPr>
        <w:t>s</w:t>
      </w:r>
      <w:proofErr w:type="spellEnd"/>
      <w:r w:rsidR="00843ACC">
        <w:rPr>
          <w:rFonts w:ascii="Arial" w:hAnsi="Arial" w:cs="Arial"/>
          <w:iCs/>
          <w:color w:val="000000"/>
          <w:sz w:val="18"/>
          <w:szCs w:val="18"/>
        </w:rPr>
        <w:t xml:space="preserve"> &amp; </w:t>
      </w:r>
      <w:proofErr w:type="spellStart"/>
      <w:r w:rsidR="00843ACC">
        <w:rPr>
          <w:rFonts w:ascii="Arial" w:hAnsi="Arial" w:cs="Arial"/>
          <w:iCs/>
          <w:color w:val="000000"/>
          <w:sz w:val="18"/>
          <w:szCs w:val="18"/>
        </w:rPr>
        <w:t>ExTLs</w:t>
      </w:r>
      <w:proofErr w:type="spellEnd"/>
    </w:p>
    <w:p w14:paraId="60D81375" w14:textId="0B54C610" w:rsidR="008345E0" w:rsidRPr="008345E0" w:rsidRDefault="008345E0" w:rsidP="008345E0">
      <w:pPr>
        <w:spacing w:after="0" w:line="240" w:lineRule="auto"/>
        <w:rPr>
          <w:rFonts w:ascii="Arial" w:eastAsia="Calibri" w:hAnsi="Arial" w:cs="Arial"/>
          <w:b/>
          <w:i/>
          <w:sz w:val="18"/>
          <w:szCs w:val="18"/>
          <w:lang w:eastAsia="en-US"/>
        </w:rPr>
      </w:pPr>
      <w:r w:rsidRPr="008345E0">
        <w:rPr>
          <w:rFonts w:ascii="Arial" w:eastAsia="Calibri" w:hAnsi="Arial" w:cs="Arial"/>
          <w:b/>
          <w:i/>
          <w:color w:val="333333"/>
          <w:sz w:val="18"/>
          <w:szCs w:val="18"/>
          <w:lang w:eastAsia="en-US"/>
        </w:rPr>
        <w:t>Ci</w:t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 xml:space="preserve">rculation Date: </w:t>
      </w:r>
      <w:r w:rsidR="00817139">
        <w:rPr>
          <w:rFonts w:ascii="Arial" w:eastAsia="Calibri" w:hAnsi="Arial" w:cs="Arial"/>
          <w:b/>
          <w:i/>
          <w:sz w:val="18"/>
          <w:szCs w:val="18"/>
          <w:lang w:eastAsia="en-US"/>
        </w:rPr>
        <w:t>202</w:t>
      </w:r>
      <w:r w:rsidR="00F02739">
        <w:rPr>
          <w:rFonts w:ascii="Arial" w:eastAsia="Calibri" w:hAnsi="Arial" w:cs="Arial"/>
          <w:b/>
          <w:i/>
          <w:sz w:val="18"/>
          <w:szCs w:val="18"/>
          <w:lang w:eastAsia="en-US"/>
        </w:rPr>
        <w:t>3</w:t>
      </w:r>
      <w:r w:rsidR="00817139">
        <w:rPr>
          <w:rFonts w:ascii="Arial" w:eastAsia="Calibri" w:hAnsi="Arial" w:cs="Arial"/>
          <w:b/>
          <w:i/>
          <w:sz w:val="18"/>
          <w:szCs w:val="18"/>
          <w:lang w:eastAsia="en-US"/>
        </w:rPr>
        <w:t>-0</w:t>
      </w:r>
      <w:r w:rsidR="00843ACC">
        <w:rPr>
          <w:rFonts w:ascii="Arial" w:eastAsia="Calibri" w:hAnsi="Arial" w:cs="Arial"/>
          <w:b/>
          <w:i/>
          <w:sz w:val="18"/>
          <w:szCs w:val="18"/>
          <w:lang w:eastAsia="en-US"/>
        </w:rPr>
        <w:t>6</w:t>
      </w:r>
      <w:r w:rsidR="00817139">
        <w:rPr>
          <w:rFonts w:ascii="Arial" w:eastAsia="Calibri" w:hAnsi="Arial" w:cs="Arial"/>
          <w:b/>
          <w:i/>
          <w:sz w:val="18"/>
          <w:szCs w:val="18"/>
          <w:lang w:eastAsia="en-US"/>
        </w:rPr>
        <w:t>-</w:t>
      </w:r>
      <w:r w:rsidR="00843ACC">
        <w:rPr>
          <w:rFonts w:ascii="Arial" w:eastAsia="Calibri" w:hAnsi="Arial" w:cs="Arial"/>
          <w:b/>
          <w:i/>
          <w:sz w:val="18"/>
          <w:szCs w:val="18"/>
          <w:lang w:eastAsia="en-US"/>
        </w:rPr>
        <w:t>26</w:t>
      </w:r>
    </w:p>
    <w:p w14:paraId="40C5D216" w14:textId="34790340" w:rsidR="008345E0" w:rsidRDefault="008345E0" w:rsidP="008345E0">
      <w:pPr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>Closing Date:</w:t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="00817139">
        <w:rPr>
          <w:rFonts w:ascii="Arial" w:eastAsia="Calibri" w:hAnsi="Arial" w:cs="Arial"/>
          <w:b/>
          <w:i/>
          <w:sz w:val="18"/>
          <w:szCs w:val="18"/>
          <w:lang w:eastAsia="en-US"/>
        </w:rPr>
        <w:t>202</w:t>
      </w:r>
      <w:r w:rsidR="00F02739">
        <w:rPr>
          <w:rFonts w:ascii="Arial" w:eastAsia="Calibri" w:hAnsi="Arial" w:cs="Arial"/>
          <w:b/>
          <w:i/>
          <w:sz w:val="18"/>
          <w:szCs w:val="18"/>
          <w:lang w:eastAsia="en-US"/>
        </w:rPr>
        <w:t>3</w:t>
      </w:r>
      <w:r w:rsidR="00817139">
        <w:rPr>
          <w:rFonts w:ascii="Arial" w:eastAsia="Calibri" w:hAnsi="Arial" w:cs="Arial"/>
          <w:b/>
          <w:i/>
          <w:sz w:val="18"/>
          <w:szCs w:val="18"/>
          <w:lang w:eastAsia="en-US"/>
        </w:rPr>
        <w:t>-</w:t>
      </w:r>
      <w:r w:rsidR="00843ACC">
        <w:rPr>
          <w:rFonts w:ascii="Arial" w:eastAsia="Calibri" w:hAnsi="Arial" w:cs="Arial"/>
          <w:b/>
          <w:i/>
          <w:sz w:val="18"/>
          <w:szCs w:val="18"/>
          <w:lang w:eastAsia="en-US"/>
        </w:rPr>
        <w:t>08</w:t>
      </w:r>
      <w:r w:rsidR="00817139">
        <w:rPr>
          <w:rFonts w:ascii="Arial" w:eastAsia="Calibri" w:hAnsi="Arial" w:cs="Arial"/>
          <w:b/>
          <w:i/>
          <w:sz w:val="18"/>
          <w:szCs w:val="18"/>
          <w:lang w:eastAsia="en-US"/>
        </w:rPr>
        <w:t>-</w:t>
      </w:r>
      <w:r w:rsidR="00843ACC">
        <w:rPr>
          <w:rFonts w:ascii="Arial" w:eastAsia="Calibri" w:hAnsi="Arial" w:cs="Arial"/>
          <w:b/>
          <w:i/>
          <w:sz w:val="18"/>
          <w:szCs w:val="18"/>
          <w:lang w:eastAsia="en-US"/>
        </w:rPr>
        <w:t>10</w:t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</w:r>
      <w:r w:rsidRPr="008345E0">
        <w:rPr>
          <w:rFonts w:ascii="Arial" w:eastAsia="Calibri" w:hAnsi="Arial" w:cs="Arial"/>
          <w:b/>
          <w:i/>
          <w:sz w:val="18"/>
          <w:szCs w:val="18"/>
          <w:lang w:eastAsia="en-US"/>
        </w:rPr>
        <w:tab/>
        <w:t xml:space="preserve">Reminders sent: </w:t>
      </w:r>
      <w:r w:rsidRPr="008345E0">
        <w:rPr>
          <w:rFonts w:ascii="Arial" w:eastAsia="Calibri" w:hAnsi="Arial" w:cs="Arial"/>
          <w:b/>
          <w:i/>
          <w:sz w:val="20"/>
          <w:szCs w:val="20"/>
          <w:lang w:eastAsia="en-US"/>
        </w:rPr>
        <w:t>Yes</w:t>
      </w:r>
    </w:p>
    <w:p w14:paraId="217E8C83" w14:textId="0EE14467" w:rsidR="00D471DC" w:rsidRDefault="00D471DC" w:rsidP="008345E0">
      <w:pPr>
        <w:rPr>
          <w:rFonts w:ascii="Arial" w:eastAsia="Calibri" w:hAnsi="Arial" w:cs="Arial"/>
          <w:i/>
          <w:sz w:val="20"/>
          <w:szCs w:val="20"/>
          <w:lang w:eastAsia="en-US"/>
        </w:rPr>
      </w:pPr>
    </w:p>
    <w:p w14:paraId="7309C97B" w14:textId="77777777" w:rsidR="00D471DC" w:rsidRDefault="00D471DC" w:rsidP="008345E0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515"/>
        <w:gridCol w:w="2159"/>
        <w:gridCol w:w="4861"/>
      </w:tblGrid>
      <w:tr w:rsidR="008345E0" w14:paraId="71FC9E36" w14:textId="77777777" w:rsidTr="00F80A76">
        <w:tc>
          <w:tcPr>
            <w:tcW w:w="2515" w:type="dxa"/>
          </w:tcPr>
          <w:p w14:paraId="650FA9EE" w14:textId="64B8BA68" w:rsidR="008345E0" w:rsidRPr="008345E0" w:rsidRDefault="008345E0" w:rsidP="008345E0">
            <w:pPr>
              <w:jc w:val="center"/>
              <w:rPr>
                <w:b/>
                <w:bCs/>
              </w:rPr>
            </w:pPr>
            <w:proofErr w:type="spellStart"/>
            <w:r w:rsidRPr="008345E0">
              <w:rPr>
                <w:b/>
                <w:bCs/>
              </w:rPr>
              <w:t>ExAG</w:t>
            </w:r>
            <w:proofErr w:type="spellEnd"/>
            <w:r w:rsidRPr="008345E0">
              <w:rPr>
                <w:b/>
                <w:bCs/>
              </w:rPr>
              <w:t xml:space="preserve"> Member</w:t>
            </w:r>
          </w:p>
        </w:tc>
        <w:tc>
          <w:tcPr>
            <w:tcW w:w="2159" w:type="dxa"/>
          </w:tcPr>
          <w:p w14:paraId="24F6EA5A" w14:textId="4A8C6000" w:rsidR="008345E0" w:rsidRPr="008345E0" w:rsidRDefault="008345E0" w:rsidP="008345E0">
            <w:pPr>
              <w:jc w:val="center"/>
              <w:rPr>
                <w:b/>
                <w:bCs/>
              </w:rPr>
            </w:pPr>
            <w:r w:rsidRPr="008345E0">
              <w:rPr>
                <w:b/>
                <w:bCs/>
              </w:rPr>
              <w:t>Vote</w:t>
            </w:r>
          </w:p>
        </w:tc>
        <w:tc>
          <w:tcPr>
            <w:tcW w:w="4861" w:type="dxa"/>
          </w:tcPr>
          <w:p w14:paraId="2F894A4D" w14:textId="7B669F08" w:rsidR="008345E0" w:rsidRPr="008345E0" w:rsidRDefault="008345E0" w:rsidP="008345E0">
            <w:pPr>
              <w:jc w:val="center"/>
              <w:rPr>
                <w:b/>
                <w:bCs/>
              </w:rPr>
            </w:pPr>
            <w:r w:rsidRPr="008345E0">
              <w:rPr>
                <w:b/>
                <w:bCs/>
              </w:rPr>
              <w:t>Comment</w:t>
            </w:r>
          </w:p>
        </w:tc>
      </w:tr>
      <w:tr w:rsidR="00F80A76" w14:paraId="28552EB4" w14:textId="77777777" w:rsidTr="00F80A76">
        <w:trPr>
          <w:trHeight w:val="290"/>
        </w:trPr>
        <w:tc>
          <w:tcPr>
            <w:tcW w:w="2515" w:type="dxa"/>
          </w:tcPr>
          <w:p w14:paraId="38BF4817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 Maira</w:t>
            </w:r>
          </w:p>
        </w:tc>
        <w:tc>
          <w:tcPr>
            <w:tcW w:w="2159" w:type="dxa"/>
          </w:tcPr>
          <w:p w14:paraId="1D3D61FD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56E4F343" w14:textId="77777777" w:rsidR="00F80A76" w:rsidRDefault="00F80A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80A76" w14:paraId="56839B98" w14:textId="77777777" w:rsidTr="00F80A76">
        <w:trPr>
          <w:trHeight w:val="290"/>
        </w:trPr>
        <w:tc>
          <w:tcPr>
            <w:tcW w:w="2515" w:type="dxa"/>
          </w:tcPr>
          <w:p w14:paraId="66ED6F4D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Alexander </w:t>
            </w:r>
            <w:proofErr w:type="spellStart"/>
            <w:r>
              <w:rPr>
                <w:rFonts w:ascii="Calibri" w:hAnsi="Calibri" w:cs="Calibri"/>
                <w:color w:val="000000"/>
              </w:rPr>
              <w:t>Zalogin</w:t>
            </w:r>
            <w:proofErr w:type="spellEnd"/>
          </w:p>
        </w:tc>
        <w:tc>
          <w:tcPr>
            <w:tcW w:w="2159" w:type="dxa"/>
          </w:tcPr>
          <w:p w14:paraId="3DD3DADA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037FBD08" w14:textId="77777777" w:rsidR="00F80A76" w:rsidRDefault="00F80A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80A76" w14:paraId="3615ECEE" w14:textId="77777777" w:rsidTr="00F80A76">
        <w:trPr>
          <w:trHeight w:val="290"/>
        </w:trPr>
        <w:tc>
          <w:tcPr>
            <w:tcW w:w="2515" w:type="dxa"/>
          </w:tcPr>
          <w:p w14:paraId="11F4FF32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Bernard Piquette</w:t>
            </w:r>
          </w:p>
        </w:tc>
        <w:tc>
          <w:tcPr>
            <w:tcW w:w="2159" w:type="dxa"/>
          </w:tcPr>
          <w:p w14:paraId="7EEEE6FE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2E20A991" w14:textId="77777777" w:rsidR="00F80A76" w:rsidRDefault="00F80A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80A76" w14:paraId="540C33FE" w14:textId="77777777" w:rsidTr="00F80A76">
        <w:trPr>
          <w:trHeight w:val="290"/>
        </w:trPr>
        <w:tc>
          <w:tcPr>
            <w:tcW w:w="2515" w:type="dxa"/>
          </w:tcPr>
          <w:p w14:paraId="5B75DFB6" w14:textId="46E1F981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 Agius</w:t>
            </w:r>
          </w:p>
        </w:tc>
        <w:tc>
          <w:tcPr>
            <w:tcW w:w="2159" w:type="dxa"/>
          </w:tcPr>
          <w:p w14:paraId="54142B59" w14:textId="6171B25E" w:rsidR="00F80A76" w:rsidRDefault="00D471D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24CFD431" w14:textId="77777777" w:rsidR="00F80A76" w:rsidRDefault="00F80A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80A76" w14:paraId="189BE07A" w14:textId="77777777" w:rsidTr="00F80A76">
        <w:trPr>
          <w:trHeight w:val="290"/>
        </w:trPr>
        <w:tc>
          <w:tcPr>
            <w:tcW w:w="2515" w:type="dxa"/>
          </w:tcPr>
          <w:p w14:paraId="022F245B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Jianping Xu</w:t>
            </w:r>
          </w:p>
        </w:tc>
        <w:tc>
          <w:tcPr>
            <w:tcW w:w="2159" w:type="dxa"/>
          </w:tcPr>
          <w:p w14:paraId="65926BE2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3D41991E" w14:textId="77777777" w:rsidR="00F80A76" w:rsidRDefault="00F80A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80A76" w14:paraId="2D3388B0" w14:textId="77777777" w:rsidTr="00F80A76">
        <w:trPr>
          <w:trHeight w:val="290"/>
        </w:trPr>
        <w:tc>
          <w:tcPr>
            <w:tcW w:w="2515" w:type="dxa"/>
          </w:tcPr>
          <w:p w14:paraId="2EFF7439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 Munro</w:t>
            </w:r>
          </w:p>
        </w:tc>
        <w:tc>
          <w:tcPr>
            <w:tcW w:w="2159" w:type="dxa"/>
          </w:tcPr>
          <w:p w14:paraId="191A88A0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29F81467" w14:textId="77777777" w:rsidR="00F80A76" w:rsidRDefault="00F80A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80A76" w14:paraId="2A2CDE13" w14:textId="77777777" w:rsidTr="00F80A76">
        <w:trPr>
          <w:trHeight w:val="290"/>
        </w:trPr>
        <w:tc>
          <w:tcPr>
            <w:tcW w:w="2515" w:type="dxa"/>
          </w:tcPr>
          <w:p w14:paraId="2D0F968A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Allen</w:t>
            </w:r>
          </w:p>
        </w:tc>
        <w:tc>
          <w:tcPr>
            <w:tcW w:w="2159" w:type="dxa"/>
          </w:tcPr>
          <w:p w14:paraId="4A0EF45D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Abstain</w:t>
            </w:r>
          </w:p>
        </w:tc>
        <w:tc>
          <w:tcPr>
            <w:tcW w:w="4861" w:type="dxa"/>
          </w:tcPr>
          <w:p w14:paraId="3AC17185" w14:textId="77777777" w:rsidR="00F80A76" w:rsidRDefault="00F80A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80A76" w14:paraId="26758944" w14:textId="77777777" w:rsidTr="00F80A76">
        <w:trPr>
          <w:trHeight w:val="290"/>
        </w:trPr>
        <w:tc>
          <w:tcPr>
            <w:tcW w:w="2515" w:type="dxa"/>
          </w:tcPr>
          <w:p w14:paraId="165041D1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Julien Gauthier</w:t>
            </w:r>
          </w:p>
        </w:tc>
        <w:tc>
          <w:tcPr>
            <w:tcW w:w="2159" w:type="dxa"/>
          </w:tcPr>
          <w:p w14:paraId="1FF9AA45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4805ED83" w14:textId="77777777" w:rsidR="00F80A76" w:rsidRDefault="00F80A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80A76" w14:paraId="0E2D6487" w14:textId="77777777" w:rsidTr="00F80A76">
        <w:trPr>
          <w:trHeight w:val="290"/>
        </w:trPr>
        <w:tc>
          <w:tcPr>
            <w:tcW w:w="2515" w:type="dxa"/>
          </w:tcPr>
          <w:p w14:paraId="061FC4E8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Katy Holdredge</w:t>
            </w:r>
          </w:p>
        </w:tc>
        <w:tc>
          <w:tcPr>
            <w:tcW w:w="2159" w:type="dxa"/>
          </w:tcPr>
          <w:p w14:paraId="0BD1AB89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05AE638A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 have experience working with Kevin within USNC/IECEx.  He will make a good addition to the assessor pool.</w:t>
            </w:r>
          </w:p>
        </w:tc>
      </w:tr>
      <w:tr w:rsidR="00F80A76" w14:paraId="11662DBB" w14:textId="77777777" w:rsidTr="00F80A76">
        <w:trPr>
          <w:trHeight w:val="290"/>
        </w:trPr>
        <w:tc>
          <w:tcPr>
            <w:tcW w:w="2515" w:type="dxa"/>
          </w:tcPr>
          <w:p w14:paraId="7E7635C7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Klauspeter Graffi</w:t>
            </w:r>
          </w:p>
        </w:tc>
        <w:tc>
          <w:tcPr>
            <w:tcW w:w="2159" w:type="dxa"/>
          </w:tcPr>
          <w:p w14:paraId="17FA0FFA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6F43A6E2" w14:textId="77777777" w:rsidR="00F80A76" w:rsidRDefault="00F80A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80A76" w14:paraId="75DA78CA" w14:textId="77777777" w:rsidTr="00F80A76">
        <w:trPr>
          <w:trHeight w:val="290"/>
        </w:trPr>
        <w:tc>
          <w:tcPr>
            <w:tcW w:w="2515" w:type="dxa"/>
          </w:tcPr>
          <w:p w14:paraId="17F51BB4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Marino Kelava</w:t>
            </w:r>
          </w:p>
        </w:tc>
        <w:tc>
          <w:tcPr>
            <w:tcW w:w="2159" w:type="dxa"/>
          </w:tcPr>
          <w:p w14:paraId="313487C8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4749D0C2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During the re-assessment of Intertek </w:t>
            </w:r>
            <w:proofErr w:type="spellStart"/>
            <w:r>
              <w:rPr>
                <w:rFonts w:ascii="Calibri" w:hAnsi="Calibri" w:cs="Calibri"/>
                <w:color w:val="000000"/>
              </w:rPr>
              <w:t>ExCB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ExTL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worked with Kevin who demonstrated competency in ISO/IEC 17025, ISO/IEC 17065 as well as IECEx Scheme 02 specific requirements. I believe Kevin will be very good addition to assessor pool.</w:t>
            </w:r>
          </w:p>
        </w:tc>
      </w:tr>
      <w:tr w:rsidR="00F80A76" w14:paraId="41174360" w14:textId="77777777" w:rsidTr="00F80A76">
        <w:trPr>
          <w:trHeight w:val="290"/>
        </w:trPr>
        <w:tc>
          <w:tcPr>
            <w:tcW w:w="2515" w:type="dxa"/>
          </w:tcPr>
          <w:p w14:paraId="5958E72D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Michel Brenon</w:t>
            </w:r>
          </w:p>
        </w:tc>
        <w:tc>
          <w:tcPr>
            <w:tcW w:w="2159" w:type="dxa"/>
          </w:tcPr>
          <w:p w14:paraId="42A984AF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7C541785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Good basis</w:t>
            </w:r>
          </w:p>
        </w:tc>
      </w:tr>
      <w:tr w:rsidR="00F80A76" w14:paraId="71D32B39" w14:textId="77777777" w:rsidTr="00F80A76">
        <w:trPr>
          <w:trHeight w:val="290"/>
        </w:trPr>
        <w:tc>
          <w:tcPr>
            <w:tcW w:w="2515" w:type="dxa"/>
          </w:tcPr>
          <w:p w14:paraId="34808FAB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Ralph Wigg</w:t>
            </w:r>
          </w:p>
        </w:tc>
        <w:tc>
          <w:tcPr>
            <w:tcW w:w="2159" w:type="dxa"/>
          </w:tcPr>
          <w:p w14:paraId="43146C23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01854C77" w14:textId="77777777" w:rsidR="00F80A76" w:rsidRDefault="00F80A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80A76" w14:paraId="6FE567C5" w14:textId="77777777" w:rsidTr="00F80A76">
        <w:trPr>
          <w:trHeight w:val="290"/>
        </w:trPr>
        <w:tc>
          <w:tcPr>
            <w:tcW w:w="2515" w:type="dxa"/>
          </w:tcPr>
          <w:p w14:paraId="4D2E1A2D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Ronald Webb</w:t>
            </w:r>
          </w:p>
        </w:tc>
        <w:tc>
          <w:tcPr>
            <w:tcW w:w="2159" w:type="dxa"/>
          </w:tcPr>
          <w:p w14:paraId="7CAF0816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61D628BB" w14:textId="77777777" w:rsidR="00F80A76" w:rsidRDefault="00F80A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F80A76" w14:paraId="0FAB8521" w14:textId="77777777" w:rsidTr="00F80A76">
        <w:trPr>
          <w:trHeight w:val="290"/>
        </w:trPr>
        <w:tc>
          <w:tcPr>
            <w:tcW w:w="2515" w:type="dxa"/>
          </w:tcPr>
          <w:p w14:paraId="4ECAE89A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Yulia Tikhonenko</w:t>
            </w:r>
          </w:p>
        </w:tc>
        <w:tc>
          <w:tcPr>
            <w:tcW w:w="2159" w:type="dxa"/>
          </w:tcPr>
          <w:p w14:paraId="594A357C" w14:textId="77777777" w:rsidR="00F80A76" w:rsidRDefault="00F80A7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4861" w:type="dxa"/>
          </w:tcPr>
          <w:p w14:paraId="0EF2B236" w14:textId="77777777" w:rsidR="00F80A76" w:rsidRDefault="00F80A76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DB6FC1" w14:paraId="23380E27" w14:textId="77777777" w:rsidTr="00F80A76">
        <w:tc>
          <w:tcPr>
            <w:tcW w:w="2515" w:type="dxa"/>
          </w:tcPr>
          <w:p w14:paraId="009C8997" w14:textId="7819A449" w:rsidR="00DB6FC1" w:rsidRPr="00635486" w:rsidRDefault="00DB6FC1" w:rsidP="00DB6FC1">
            <w:pPr>
              <w:rPr>
                <w:b/>
                <w:bCs/>
              </w:rPr>
            </w:pPr>
            <w:r w:rsidRPr="00635486">
              <w:rPr>
                <w:b/>
                <w:bCs/>
              </w:rPr>
              <w:lastRenderedPageBreak/>
              <w:t xml:space="preserve">Member Voting: </w:t>
            </w:r>
            <w:r w:rsidR="004A4283">
              <w:rPr>
                <w:b/>
                <w:bCs/>
              </w:rPr>
              <w:t>1</w:t>
            </w:r>
            <w:r w:rsidR="00F80A76">
              <w:rPr>
                <w:b/>
                <w:bCs/>
              </w:rPr>
              <w:t>6</w:t>
            </w:r>
          </w:p>
          <w:p w14:paraId="0E090DE3" w14:textId="38126352" w:rsidR="00DB6FC1" w:rsidRPr="00635486" w:rsidRDefault="00DB6FC1" w:rsidP="00DB6FC1">
            <w:pPr>
              <w:rPr>
                <w:b/>
                <w:bCs/>
              </w:rPr>
            </w:pPr>
            <w:r w:rsidRPr="00635486">
              <w:rPr>
                <w:b/>
                <w:bCs/>
              </w:rPr>
              <w:t xml:space="preserve">Member in </w:t>
            </w:r>
            <w:r>
              <w:rPr>
                <w:b/>
                <w:bCs/>
              </w:rPr>
              <w:t>f</w:t>
            </w:r>
            <w:r w:rsidRPr="00635486">
              <w:rPr>
                <w:b/>
                <w:bCs/>
              </w:rPr>
              <w:t xml:space="preserve">avour: </w:t>
            </w:r>
            <w:r w:rsidR="00F80A76">
              <w:rPr>
                <w:b/>
                <w:bCs/>
              </w:rPr>
              <w:t>1</w:t>
            </w:r>
            <w:r w:rsidR="00D471DC">
              <w:rPr>
                <w:b/>
                <w:bCs/>
              </w:rPr>
              <w:t>5</w:t>
            </w:r>
          </w:p>
          <w:p w14:paraId="73171C60" w14:textId="0461273A" w:rsidR="00DB6FC1" w:rsidRDefault="00DB6FC1" w:rsidP="00DB6FC1">
            <w:pPr>
              <w:rPr>
                <w:b/>
                <w:bCs/>
              </w:rPr>
            </w:pPr>
            <w:r w:rsidRPr="00635486">
              <w:rPr>
                <w:b/>
                <w:bCs/>
              </w:rPr>
              <w:t xml:space="preserve">Members </w:t>
            </w:r>
            <w:proofErr w:type="gramStart"/>
            <w:r w:rsidRPr="00635486">
              <w:rPr>
                <w:b/>
                <w:bCs/>
              </w:rPr>
              <w:t>against:</w:t>
            </w:r>
            <w:proofErr w:type="gramEnd"/>
            <w:r w:rsidRPr="00635486">
              <w:rPr>
                <w:b/>
                <w:bCs/>
              </w:rPr>
              <w:t xml:space="preserve"> </w:t>
            </w:r>
            <w:r w:rsidR="00F80A76">
              <w:rPr>
                <w:b/>
                <w:bCs/>
              </w:rPr>
              <w:t>0</w:t>
            </w:r>
            <w:r w:rsidRPr="00635486">
              <w:rPr>
                <w:b/>
                <w:bCs/>
              </w:rPr>
              <w:t xml:space="preserve"> </w:t>
            </w:r>
          </w:p>
          <w:p w14:paraId="39C971EE" w14:textId="75D50001" w:rsidR="00DB6FC1" w:rsidRDefault="00DB6FC1" w:rsidP="00DB6FC1">
            <w:r w:rsidRPr="00635486">
              <w:rPr>
                <w:b/>
                <w:bCs/>
              </w:rPr>
              <w:t>NR:</w:t>
            </w:r>
            <w:r>
              <w:rPr>
                <w:b/>
                <w:bCs/>
              </w:rPr>
              <w:t xml:space="preserve"> </w:t>
            </w:r>
            <w:r w:rsidR="00F80A76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, Abstain: </w:t>
            </w:r>
            <w:r w:rsidR="00F80A76">
              <w:rPr>
                <w:b/>
                <w:bCs/>
              </w:rPr>
              <w:t>1</w:t>
            </w:r>
          </w:p>
        </w:tc>
        <w:tc>
          <w:tcPr>
            <w:tcW w:w="7020" w:type="dxa"/>
            <w:gridSpan w:val="2"/>
          </w:tcPr>
          <w:p w14:paraId="16378507" w14:textId="6A0F387E" w:rsidR="00DB6FC1" w:rsidRPr="00635486" w:rsidRDefault="00DB6FC1" w:rsidP="00DB6FC1">
            <w:pPr>
              <w:rPr>
                <w:b/>
                <w:bCs/>
              </w:rPr>
            </w:pPr>
            <w:r w:rsidRPr="00635486">
              <w:rPr>
                <w:b/>
                <w:bCs/>
              </w:rPr>
              <w:t xml:space="preserve">Final Decision: Approved Status on: </w:t>
            </w:r>
            <w:r w:rsidR="00760DAD">
              <w:rPr>
                <w:b/>
                <w:bCs/>
              </w:rPr>
              <w:t>202</w:t>
            </w:r>
            <w:r w:rsidR="00342DE8">
              <w:rPr>
                <w:b/>
                <w:bCs/>
              </w:rPr>
              <w:t>3</w:t>
            </w:r>
            <w:r w:rsidR="00760DAD">
              <w:rPr>
                <w:b/>
                <w:bCs/>
              </w:rPr>
              <w:t>-0</w:t>
            </w:r>
            <w:r w:rsidR="00F80A76">
              <w:rPr>
                <w:b/>
                <w:bCs/>
              </w:rPr>
              <w:t>8</w:t>
            </w:r>
            <w:r w:rsidR="00760DAD">
              <w:rPr>
                <w:b/>
                <w:bCs/>
              </w:rPr>
              <w:t>-</w:t>
            </w:r>
            <w:r w:rsidR="00F80A76">
              <w:rPr>
                <w:b/>
                <w:bCs/>
              </w:rPr>
              <w:t>11</w:t>
            </w:r>
          </w:p>
        </w:tc>
      </w:tr>
    </w:tbl>
    <w:p w14:paraId="69BCFDC7" w14:textId="030F19CE" w:rsidR="008041B9" w:rsidRDefault="008041B9"/>
    <w:p w14:paraId="0505881B" w14:textId="77777777" w:rsidR="00635486" w:rsidRPr="00267DB4" w:rsidRDefault="00635486" w:rsidP="00635486">
      <w:pPr>
        <w:rPr>
          <w:rFonts w:ascii="Arial" w:hAnsi="Arial" w:cs="Arial"/>
          <w:b/>
          <w:sz w:val="20"/>
          <w:szCs w:val="20"/>
        </w:rPr>
      </w:pPr>
      <w:r w:rsidRPr="00193609">
        <w:rPr>
          <w:rFonts w:ascii="Arial" w:hAnsi="Arial" w:cs="Arial"/>
          <w:b/>
          <w:sz w:val="20"/>
          <w:szCs w:val="20"/>
        </w:rPr>
        <w:t xml:space="preserve">Yes = In favour </w:t>
      </w:r>
      <w:r w:rsidRPr="00193609">
        <w:rPr>
          <w:rFonts w:ascii="Arial" w:hAnsi="Arial" w:cs="Arial"/>
          <w:b/>
          <w:sz w:val="20"/>
          <w:szCs w:val="20"/>
        </w:rPr>
        <w:tab/>
      </w:r>
      <w:r w:rsidRPr="00193609">
        <w:rPr>
          <w:rFonts w:ascii="Arial" w:hAnsi="Arial" w:cs="Arial"/>
          <w:b/>
          <w:sz w:val="20"/>
          <w:szCs w:val="20"/>
        </w:rPr>
        <w:tab/>
        <w:t>No = Against</w:t>
      </w:r>
      <w:r w:rsidRPr="00193609">
        <w:rPr>
          <w:rFonts w:ascii="Arial" w:hAnsi="Arial" w:cs="Arial"/>
          <w:b/>
          <w:sz w:val="20"/>
          <w:szCs w:val="20"/>
        </w:rPr>
        <w:tab/>
      </w:r>
      <w:r w:rsidRPr="00193609">
        <w:rPr>
          <w:rFonts w:ascii="Arial" w:hAnsi="Arial" w:cs="Arial"/>
          <w:b/>
          <w:sz w:val="20"/>
          <w:szCs w:val="20"/>
        </w:rPr>
        <w:tab/>
        <w:t xml:space="preserve">NR = Not received </w:t>
      </w:r>
      <w:r w:rsidRPr="00193609">
        <w:rPr>
          <w:rFonts w:ascii="Arial" w:hAnsi="Arial" w:cs="Arial"/>
          <w:b/>
          <w:sz w:val="20"/>
          <w:szCs w:val="20"/>
        </w:rPr>
        <w:tab/>
        <w:t>Abstain</w:t>
      </w:r>
    </w:p>
    <w:p w14:paraId="4043379E" w14:textId="77777777" w:rsidR="00635486" w:rsidRDefault="00635486" w:rsidP="00635486">
      <w:pPr>
        <w:pBdr>
          <w:bottom w:val="single" w:sz="4" w:space="1" w:color="auto"/>
        </w:pBdr>
        <w:jc w:val="center"/>
        <w:rPr>
          <w:b/>
        </w:rPr>
      </w:pPr>
    </w:p>
    <w:p w14:paraId="766F1119" w14:textId="06E49441" w:rsidR="002C7CA2" w:rsidRDefault="002C7CA2" w:rsidP="00635486">
      <w:pPr>
        <w:jc w:val="center"/>
        <w:rPr>
          <w:b/>
        </w:rPr>
      </w:pPr>
    </w:p>
    <w:p w14:paraId="0A18341F" w14:textId="5D943DB3" w:rsidR="00872D90" w:rsidRDefault="00872D90" w:rsidP="00635486">
      <w:pPr>
        <w:jc w:val="center"/>
        <w:rPr>
          <w:b/>
        </w:rPr>
      </w:pPr>
    </w:p>
    <w:p w14:paraId="6DB990FF" w14:textId="1E5CA23D" w:rsidR="00635486" w:rsidRPr="003E0AE8" w:rsidRDefault="00635486" w:rsidP="00635486">
      <w:pPr>
        <w:jc w:val="center"/>
        <w:rPr>
          <w:b/>
        </w:rPr>
      </w:pPr>
      <w:r w:rsidRPr="003E0AE8">
        <w:rPr>
          <w:b/>
        </w:rPr>
        <w:t>ANNEX A</w:t>
      </w:r>
    </w:p>
    <w:p w14:paraId="65E45E60" w14:textId="7EB383DF" w:rsidR="00635486" w:rsidRDefault="0087315F">
      <w:pPr>
        <w:rPr>
          <w:b/>
          <w:bCs/>
        </w:rPr>
      </w:pPr>
      <w:r>
        <w:rPr>
          <w:b/>
          <w:bCs/>
        </w:rPr>
        <w:t>Outcome</w:t>
      </w:r>
      <w:r w:rsidR="00635486">
        <w:rPr>
          <w:b/>
          <w:bCs/>
        </w:rPr>
        <w:t>:</w:t>
      </w:r>
    </w:p>
    <w:p w14:paraId="36EABEA9" w14:textId="10A8788E" w:rsidR="00795F86" w:rsidRPr="00D471DC" w:rsidRDefault="00D565FB">
      <w:pPr>
        <w:rPr>
          <w:rFonts w:ascii="Calibri" w:hAnsi="Calibri" w:cs="Calibri"/>
        </w:rPr>
      </w:pPr>
      <w:r w:rsidRPr="00D471DC">
        <w:rPr>
          <w:rFonts w:ascii="Calibri" w:hAnsi="Calibri" w:cs="Calibri"/>
        </w:rPr>
        <w:t xml:space="preserve">Mr </w:t>
      </w:r>
      <w:r w:rsidR="00D471DC" w:rsidRPr="00D471DC">
        <w:rPr>
          <w:rFonts w:ascii="Calibri" w:hAnsi="Calibri" w:cs="Calibri"/>
        </w:rPr>
        <w:t xml:space="preserve">Kevin Wolf </w:t>
      </w:r>
      <w:r w:rsidRPr="00D471DC">
        <w:rPr>
          <w:rFonts w:ascii="Calibri" w:hAnsi="Calibri" w:cs="Calibri"/>
        </w:rPr>
        <w:t xml:space="preserve">is approved as an assessor in the </w:t>
      </w:r>
      <w:r w:rsidR="00D471DC" w:rsidRPr="00D471DC">
        <w:rPr>
          <w:rFonts w:ascii="Calibri" w:hAnsi="Calibri" w:cs="Calibri"/>
        </w:rPr>
        <w:t xml:space="preserve">IECEx 02 Certified Facility Scheme for </w:t>
      </w:r>
      <w:proofErr w:type="spellStart"/>
      <w:r w:rsidR="00D471DC" w:rsidRPr="00D471DC">
        <w:rPr>
          <w:rFonts w:ascii="Calibri" w:hAnsi="Calibri" w:cs="Calibri"/>
        </w:rPr>
        <w:t>ExCB</w:t>
      </w:r>
      <w:r w:rsidR="00D471DC" w:rsidRPr="00D471DC">
        <w:rPr>
          <w:rFonts w:ascii="Calibri" w:hAnsi="Calibri" w:cs="Calibri"/>
          <w:iCs/>
          <w:color w:val="000000"/>
        </w:rPr>
        <w:t>s</w:t>
      </w:r>
      <w:proofErr w:type="spellEnd"/>
      <w:r w:rsidR="00D471DC" w:rsidRPr="00D471DC">
        <w:rPr>
          <w:rFonts w:ascii="Calibri" w:hAnsi="Calibri" w:cs="Calibri"/>
          <w:iCs/>
          <w:color w:val="000000"/>
        </w:rPr>
        <w:t xml:space="preserve"> &amp; </w:t>
      </w:r>
      <w:proofErr w:type="spellStart"/>
      <w:r w:rsidR="00D471DC" w:rsidRPr="00D471DC">
        <w:rPr>
          <w:rFonts w:ascii="Calibri" w:hAnsi="Calibri" w:cs="Calibri"/>
          <w:iCs/>
          <w:color w:val="000000"/>
        </w:rPr>
        <w:t>ExTLs</w:t>
      </w:r>
      <w:proofErr w:type="spellEnd"/>
      <w:r w:rsidR="00D471DC" w:rsidRPr="00D471DC">
        <w:rPr>
          <w:rFonts w:ascii="Calibri" w:hAnsi="Calibri" w:cs="Calibri"/>
        </w:rPr>
        <w:t>.</w:t>
      </w:r>
    </w:p>
    <w:sectPr w:rsidR="00795F86" w:rsidRPr="00D471DC" w:rsidSect="0078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F2C3" w14:textId="77777777" w:rsidR="00D51225" w:rsidRDefault="00D51225">
      <w:pPr>
        <w:spacing w:after="0" w:line="240" w:lineRule="auto"/>
      </w:pPr>
      <w:r>
        <w:separator/>
      </w:r>
    </w:p>
  </w:endnote>
  <w:endnote w:type="continuationSeparator" w:id="0">
    <w:p w14:paraId="1AD6A49E" w14:textId="77777777" w:rsidR="00D51225" w:rsidRDefault="00D51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38BB" w14:textId="77777777" w:rsidR="00D6094B" w:rsidRPr="00303042" w:rsidRDefault="002C7CA2" w:rsidP="00303042">
    <w:pPr>
      <w:pStyle w:val="Footer"/>
      <w:jc w:val="both"/>
      <w:rPr>
        <w:sz w:val="20"/>
        <w:szCs w:val="16"/>
      </w:rPr>
    </w:pPr>
    <w:r w:rsidRPr="00303042">
      <w:rPr>
        <w:sz w:val="20"/>
        <w:szCs w:val="16"/>
      </w:rPr>
      <w:tab/>
    </w:r>
    <w:r w:rsidRPr="00303042">
      <w:rPr>
        <w:sz w:val="20"/>
        <w:szCs w:val="16"/>
      </w:rPr>
      <w:tab/>
    </w:r>
    <w:r w:rsidRPr="00303042">
      <w:rPr>
        <w:sz w:val="24"/>
        <w:szCs w:val="16"/>
      </w:rPr>
      <w:t xml:space="preserve">Page </w:t>
    </w:r>
    <w:r w:rsidRPr="00303042">
      <w:rPr>
        <w:bCs/>
        <w:sz w:val="24"/>
        <w:szCs w:val="16"/>
      </w:rPr>
      <w:fldChar w:fldCharType="begin"/>
    </w:r>
    <w:r w:rsidRPr="00303042">
      <w:rPr>
        <w:bCs/>
        <w:sz w:val="24"/>
        <w:szCs w:val="16"/>
      </w:rPr>
      <w:instrText xml:space="preserve"> PAGE </w:instrText>
    </w:r>
    <w:r w:rsidRPr="00303042">
      <w:rPr>
        <w:bCs/>
        <w:sz w:val="24"/>
        <w:szCs w:val="16"/>
      </w:rPr>
      <w:fldChar w:fldCharType="separate"/>
    </w:r>
    <w:r>
      <w:rPr>
        <w:bCs/>
        <w:noProof/>
        <w:sz w:val="24"/>
        <w:szCs w:val="16"/>
      </w:rPr>
      <w:t>7</w:t>
    </w:r>
    <w:r w:rsidRPr="00303042">
      <w:rPr>
        <w:bCs/>
        <w:sz w:val="24"/>
        <w:szCs w:val="16"/>
      </w:rPr>
      <w:fldChar w:fldCharType="end"/>
    </w:r>
    <w:r w:rsidRPr="00303042">
      <w:rPr>
        <w:sz w:val="24"/>
        <w:szCs w:val="16"/>
      </w:rPr>
      <w:t xml:space="preserve"> of </w:t>
    </w:r>
    <w:r w:rsidRPr="00303042">
      <w:rPr>
        <w:bCs/>
        <w:sz w:val="24"/>
        <w:szCs w:val="16"/>
      </w:rPr>
      <w:fldChar w:fldCharType="begin"/>
    </w:r>
    <w:r w:rsidRPr="00303042">
      <w:rPr>
        <w:bCs/>
        <w:sz w:val="24"/>
        <w:szCs w:val="16"/>
      </w:rPr>
      <w:instrText xml:space="preserve"> NUMPAGES  </w:instrText>
    </w:r>
    <w:r w:rsidRPr="00303042">
      <w:rPr>
        <w:bCs/>
        <w:sz w:val="24"/>
        <w:szCs w:val="16"/>
      </w:rPr>
      <w:fldChar w:fldCharType="separate"/>
    </w:r>
    <w:r>
      <w:rPr>
        <w:bCs/>
        <w:noProof/>
        <w:sz w:val="24"/>
        <w:szCs w:val="16"/>
      </w:rPr>
      <w:t>7</w:t>
    </w:r>
    <w:r w:rsidRPr="00303042">
      <w:rPr>
        <w:bCs/>
        <w:sz w:val="24"/>
        <w:szCs w:val="16"/>
      </w:rPr>
      <w:fldChar w:fldCharType="end"/>
    </w:r>
  </w:p>
  <w:p w14:paraId="2D7C44BD" w14:textId="77777777" w:rsidR="00D6094B" w:rsidRDefault="00D471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EFED" w14:textId="77777777" w:rsidR="00D51225" w:rsidRDefault="00D51225">
      <w:pPr>
        <w:spacing w:after="0" w:line="240" w:lineRule="auto"/>
      </w:pPr>
      <w:r>
        <w:separator/>
      </w:r>
    </w:p>
  </w:footnote>
  <w:footnote w:type="continuationSeparator" w:id="0">
    <w:p w14:paraId="76248BBD" w14:textId="77777777" w:rsidR="00D51225" w:rsidRDefault="00D51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56AF" w14:textId="53AE772E" w:rsidR="00C861F6" w:rsidRPr="005D3AD7" w:rsidRDefault="004C11D2" w:rsidP="005D3AD7">
    <w:pPr>
      <w:pStyle w:val="Header"/>
      <w:spacing w:after="0" w:line="240" w:lineRule="auto"/>
      <w:rPr>
        <w:b/>
        <w:bCs/>
        <w:sz w:val="24"/>
        <w:szCs w:val="24"/>
      </w:rPr>
    </w:pPr>
    <w:r>
      <w:rPr>
        <w:noProof/>
        <w:lang w:eastAsia="en-AU"/>
      </w:rPr>
      <w:drawing>
        <wp:inline distT="0" distB="0" distL="0" distR="0" wp14:anchorId="33F49F1C" wp14:editId="121E0B4C">
          <wp:extent cx="690959" cy="596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653" cy="605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7CA2">
      <w:tab/>
    </w:r>
    <w:r w:rsidR="002C7CA2">
      <w:tab/>
    </w:r>
    <w:proofErr w:type="spellStart"/>
    <w:r w:rsidR="002C7CA2" w:rsidRPr="005D3AD7">
      <w:rPr>
        <w:b/>
        <w:bCs/>
        <w:sz w:val="24"/>
        <w:szCs w:val="24"/>
      </w:rPr>
      <w:t>ExAG</w:t>
    </w:r>
    <w:proofErr w:type="spellEnd"/>
    <w:r w:rsidR="002C7CA2" w:rsidRPr="005D3AD7">
      <w:rPr>
        <w:b/>
        <w:bCs/>
        <w:sz w:val="24"/>
        <w:szCs w:val="24"/>
      </w:rPr>
      <w:t>/0</w:t>
    </w:r>
    <w:r w:rsidR="00E70C1F">
      <w:rPr>
        <w:b/>
        <w:bCs/>
        <w:sz w:val="24"/>
        <w:szCs w:val="24"/>
      </w:rPr>
      <w:t>1</w:t>
    </w:r>
    <w:r w:rsidR="00843ACC">
      <w:rPr>
        <w:b/>
        <w:bCs/>
        <w:sz w:val="24"/>
        <w:szCs w:val="24"/>
      </w:rPr>
      <w:t>4</w:t>
    </w:r>
    <w:r w:rsidR="002C7CA2" w:rsidRPr="005D3AD7">
      <w:rPr>
        <w:b/>
        <w:bCs/>
        <w:sz w:val="24"/>
        <w:szCs w:val="24"/>
      </w:rPr>
      <w:t>/RV</w:t>
    </w:r>
  </w:p>
  <w:p w14:paraId="12405E01" w14:textId="69D8AB81" w:rsidR="005D3AD7" w:rsidRPr="005D3AD7" w:rsidRDefault="002C7CA2" w:rsidP="005D3AD7">
    <w:pPr>
      <w:pStyle w:val="Header"/>
      <w:spacing w:after="0" w:line="240" w:lineRule="auto"/>
      <w:rPr>
        <w:rFonts w:ascii="Arial" w:hAnsi="Arial" w:cs="Arial"/>
        <w:b/>
        <w:bCs/>
        <w:sz w:val="24"/>
        <w:szCs w:val="24"/>
      </w:rPr>
    </w:pPr>
    <w:r w:rsidRPr="005D3AD7">
      <w:rPr>
        <w:b/>
        <w:bCs/>
        <w:sz w:val="24"/>
        <w:szCs w:val="24"/>
      </w:rPr>
      <w:tab/>
    </w:r>
    <w:r w:rsidRPr="005D3AD7">
      <w:rPr>
        <w:b/>
        <w:bCs/>
        <w:sz w:val="24"/>
        <w:szCs w:val="24"/>
      </w:rPr>
      <w:tab/>
    </w:r>
    <w:r w:rsidR="00843ACC">
      <w:rPr>
        <w:b/>
        <w:bCs/>
        <w:sz w:val="24"/>
        <w:szCs w:val="24"/>
      </w:rPr>
      <w:t>August</w:t>
    </w:r>
    <w:r w:rsidR="004A4283">
      <w:rPr>
        <w:b/>
        <w:bCs/>
        <w:sz w:val="24"/>
        <w:szCs w:val="24"/>
      </w:rPr>
      <w:t xml:space="preserve"> 1</w:t>
    </w:r>
    <w:r w:rsidR="00843ACC">
      <w:rPr>
        <w:b/>
        <w:bCs/>
        <w:sz w:val="24"/>
        <w:szCs w:val="24"/>
      </w:rPr>
      <w:t>1</w:t>
    </w:r>
    <w:proofErr w:type="gramStart"/>
    <w:r w:rsidR="005B36F1">
      <w:rPr>
        <w:b/>
        <w:bCs/>
        <w:sz w:val="24"/>
        <w:szCs w:val="24"/>
      </w:rPr>
      <w:t xml:space="preserve"> </w:t>
    </w:r>
    <w:r w:rsidRPr="005D3AD7">
      <w:rPr>
        <w:b/>
        <w:bCs/>
        <w:sz w:val="24"/>
        <w:szCs w:val="24"/>
      </w:rPr>
      <w:t>20</w:t>
    </w:r>
    <w:r>
      <w:rPr>
        <w:b/>
        <w:bCs/>
        <w:sz w:val="24"/>
        <w:szCs w:val="24"/>
      </w:rPr>
      <w:t>2</w:t>
    </w:r>
    <w:r w:rsidR="00D565FB">
      <w:rPr>
        <w:b/>
        <w:bCs/>
        <w:sz w:val="24"/>
        <w:szCs w:val="24"/>
      </w:rPr>
      <w:t>3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6361"/>
    <w:multiLevelType w:val="hybridMultilevel"/>
    <w:tmpl w:val="D48A41E4"/>
    <w:lvl w:ilvl="0" w:tplc="D99CDC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2527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5E0"/>
    <w:rsid w:val="00036D9C"/>
    <w:rsid w:val="00082CBC"/>
    <w:rsid w:val="000A6DCF"/>
    <w:rsid w:val="001308CB"/>
    <w:rsid w:val="00200F2A"/>
    <w:rsid w:val="002C7CA2"/>
    <w:rsid w:val="002D6281"/>
    <w:rsid w:val="00323E38"/>
    <w:rsid w:val="00342DE8"/>
    <w:rsid w:val="00364419"/>
    <w:rsid w:val="003720A2"/>
    <w:rsid w:val="003727A2"/>
    <w:rsid w:val="00381D47"/>
    <w:rsid w:val="00461F60"/>
    <w:rsid w:val="004A2835"/>
    <w:rsid w:val="004A4283"/>
    <w:rsid w:val="004C11D2"/>
    <w:rsid w:val="0050787E"/>
    <w:rsid w:val="005B36F1"/>
    <w:rsid w:val="00635486"/>
    <w:rsid w:val="00643340"/>
    <w:rsid w:val="0065001C"/>
    <w:rsid w:val="006E0C17"/>
    <w:rsid w:val="007075C5"/>
    <w:rsid w:val="00760DAD"/>
    <w:rsid w:val="007824DA"/>
    <w:rsid w:val="00786191"/>
    <w:rsid w:val="00795F86"/>
    <w:rsid w:val="008041B9"/>
    <w:rsid w:val="00817139"/>
    <w:rsid w:val="008335F0"/>
    <w:rsid w:val="008345E0"/>
    <w:rsid w:val="00843ACC"/>
    <w:rsid w:val="00872D90"/>
    <w:rsid w:val="0087315F"/>
    <w:rsid w:val="009E2DF8"/>
    <w:rsid w:val="00AC3B00"/>
    <w:rsid w:val="00B10C66"/>
    <w:rsid w:val="00B11E6C"/>
    <w:rsid w:val="00B20508"/>
    <w:rsid w:val="00BF2D91"/>
    <w:rsid w:val="00C761DA"/>
    <w:rsid w:val="00D471DC"/>
    <w:rsid w:val="00D51225"/>
    <w:rsid w:val="00D565FB"/>
    <w:rsid w:val="00DB6FC1"/>
    <w:rsid w:val="00E07547"/>
    <w:rsid w:val="00E22A64"/>
    <w:rsid w:val="00E25013"/>
    <w:rsid w:val="00E33313"/>
    <w:rsid w:val="00E67E10"/>
    <w:rsid w:val="00E70C1F"/>
    <w:rsid w:val="00EC0C07"/>
    <w:rsid w:val="00F02739"/>
    <w:rsid w:val="00F21779"/>
    <w:rsid w:val="00F3480E"/>
    <w:rsid w:val="00F80A76"/>
    <w:rsid w:val="00FE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000912"/>
  <w15:chartTrackingRefBased/>
  <w15:docId w15:val="{402F6638-DDC2-4CA6-BBE4-2066103A8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F86"/>
  </w:style>
  <w:style w:type="paragraph" w:styleId="Heading5">
    <w:name w:val="heading 5"/>
    <w:basedOn w:val="Normal"/>
    <w:link w:val="Heading5Char"/>
    <w:uiPriority w:val="9"/>
    <w:qFormat/>
    <w:rsid w:val="008345E0"/>
    <w:pPr>
      <w:spacing w:before="100" w:beforeAutospacing="1" w:after="100" w:afterAutospacing="1" w:line="240" w:lineRule="auto"/>
      <w:outlineLvl w:val="4"/>
    </w:pPr>
    <w:rPr>
      <w:rFonts w:asci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345E0"/>
    <w:rPr>
      <w:rFonts w:ascii="Times New Roman"/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082CB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HeaderChar">
    <w:name w:val="Header Char"/>
    <w:basedOn w:val="DefaultParagraphFont"/>
    <w:link w:val="Header"/>
    <w:rsid w:val="00082CBC"/>
    <w:rPr>
      <w:rFonts w:ascii="Calibri" w:eastAsia="Calibri" w:hAnsi="Calibri"/>
      <w:lang w:eastAsia="en-US"/>
    </w:rPr>
  </w:style>
  <w:style w:type="paragraph" w:styleId="Footer">
    <w:name w:val="footer"/>
    <w:basedOn w:val="Normal"/>
    <w:link w:val="FooterChar"/>
    <w:unhideWhenUsed/>
    <w:rsid w:val="00082CBC"/>
    <w:pPr>
      <w:tabs>
        <w:tab w:val="center" w:pos="4513"/>
        <w:tab w:val="right" w:pos="9026"/>
      </w:tabs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FooterChar">
    <w:name w:val="Footer Char"/>
    <w:basedOn w:val="DefaultParagraphFont"/>
    <w:link w:val="Footer"/>
    <w:rsid w:val="00082CBC"/>
    <w:rPr>
      <w:rFonts w:ascii="Calibri" w:eastAsia="Calibri" w:hAnsi="Calibri"/>
      <w:lang w:eastAsia="en-US"/>
    </w:rPr>
  </w:style>
  <w:style w:type="character" w:styleId="Hyperlink">
    <w:name w:val="Hyperlink"/>
    <w:unhideWhenUsed/>
    <w:rsid w:val="00082CBC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205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ece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ec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Roy</dc:creator>
  <cp:keywords/>
  <dc:description/>
  <cp:lastModifiedBy>Geoff Slater</cp:lastModifiedBy>
  <cp:revision>4</cp:revision>
  <dcterms:created xsi:type="dcterms:W3CDTF">2023-08-11T01:06:00Z</dcterms:created>
  <dcterms:modified xsi:type="dcterms:W3CDTF">2023-08-11T01:31:00Z</dcterms:modified>
</cp:coreProperties>
</file>